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64" w:rsidRPr="00862FD5" w:rsidRDefault="00251464" w:rsidP="00251464">
      <w:pPr>
        <w:shd w:val="clear" w:color="auto" w:fill="FFFFFF"/>
        <w:spacing w:before="240" w:after="200" w:line="360" w:lineRule="auto"/>
        <w:ind w:left="5103"/>
        <w:rPr>
          <w:color w:val="000000"/>
          <w:sz w:val="28"/>
          <w:szCs w:val="28"/>
        </w:rPr>
      </w:pPr>
      <w:r w:rsidRPr="00862FD5">
        <w:rPr>
          <w:bCs/>
          <w:color w:val="000000"/>
          <w:sz w:val="28"/>
          <w:szCs w:val="28"/>
        </w:rPr>
        <w:t>ЗАТВЕРДЖЕНО</w:t>
      </w:r>
      <w:r w:rsidRPr="00862FD5">
        <w:rPr>
          <w:sz w:val="28"/>
          <w:szCs w:val="28"/>
        </w:rPr>
        <w:br/>
      </w:r>
      <w:r w:rsidRPr="00862FD5">
        <w:rPr>
          <w:bCs/>
          <w:color w:val="000000"/>
          <w:sz w:val="28"/>
          <w:szCs w:val="28"/>
        </w:rPr>
        <w:t>Розпорядження голови обласної державної адміністрації</w:t>
      </w:r>
      <w:r w:rsidRPr="00862FD5">
        <w:rPr>
          <w:sz w:val="28"/>
          <w:szCs w:val="28"/>
        </w:rPr>
        <w:br/>
      </w:r>
      <w:r w:rsidR="00616879">
        <w:rPr>
          <w:bCs/>
          <w:color w:val="000000"/>
          <w:sz w:val="28"/>
          <w:szCs w:val="28"/>
        </w:rPr>
        <w:t>25 лютого</w:t>
      </w:r>
      <w:r w:rsidRPr="00862FD5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1</w:t>
      </w:r>
      <w:r w:rsidRPr="00862FD5">
        <w:rPr>
          <w:bCs/>
          <w:color w:val="000000"/>
          <w:sz w:val="28"/>
          <w:szCs w:val="28"/>
        </w:rPr>
        <w:t xml:space="preserve"> року № </w:t>
      </w:r>
      <w:r w:rsidR="00616879">
        <w:rPr>
          <w:bCs/>
          <w:color w:val="000000"/>
          <w:sz w:val="28"/>
          <w:szCs w:val="28"/>
        </w:rPr>
        <w:t>110</w:t>
      </w:r>
      <w:bookmarkStart w:id="0" w:name="_GoBack"/>
      <w:bookmarkEnd w:id="0"/>
    </w:p>
    <w:p w:rsidR="00251464" w:rsidRPr="00862FD5" w:rsidRDefault="00616879" w:rsidP="00251464">
      <w:pPr>
        <w:shd w:val="clear" w:color="auto" w:fill="FFFFFF"/>
        <w:jc w:val="right"/>
        <w:rPr>
          <w:sz w:val="28"/>
          <w:szCs w:val="28"/>
        </w:rPr>
      </w:pPr>
      <w:bookmarkStart w:id="1" w:name="n70"/>
      <w:bookmarkEnd w:id="1"/>
      <w:r>
        <w:rPr>
          <w:color w:val="000000"/>
          <w:sz w:val="28"/>
          <w:szCs w:val="28"/>
        </w:rPr>
        <w:pict>
          <v:rect id="_x0000_i1025" style="width:0;height:0" o:hralign="right" o:hrstd="t" o:hrnoshade="t" o:hr="t" fillcolor="black" stroked="f"/>
        </w:pict>
      </w:r>
    </w:p>
    <w:p w:rsidR="00251464" w:rsidRPr="00862FD5" w:rsidRDefault="00251464" w:rsidP="00251464">
      <w:pPr>
        <w:shd w:val="clear" w:color="auto" w:fill="FFFFFF"/>
        <w:ind w:left="450" w:right="450"/>
        <w:jc w:val="center"/>
        <w:rPr>
          <w:b/>
          <w:bCs/>
          <w:color w:val="000000"/>
          <w:sz w:val="28"/>
          <w:szCs w:val="28"/>
        </w:rPr>
      </w:pPr>
      <w:bookmarkStart w:id="2" w:name="n71"/>
      <w:bookmarkStart w:id="3" w:name="n72"/>
      <w:bookmarkEnd w:id="2"/>
      <w:bookmarkEnd w:id="3"/>
      <w:r w:rsidRPr="00862FD5">
        <w:rPr>
          <w:b/>
          <w:bCs/>
          <w:color w:val="000000"/>
          <w:sz w:val="28"/>
          <w:szCs w:val="28"/>
        </w:rPr>
        <w:t>ПОРЯДОК</w:t>
      </w:r>
    </w:p>
    <w:p w:rsidR="00251464" w:rsidRDefault="00251464" w:rsidP="00251464">
      <w:pPr>
        <w:jc w:val="center"/>
        <w:rPr>
          <w:sz w:val="28"/>
          <w:szCs w:val="28"/>
        </w:rPr>
      </w:pPr>
      <w:r w:rsidRPr="00862FD5">
        <w:rPr>
          <w:b/>
          <w:bCs/>
          <w:color w:val="000000"/>
          <w:sz w:val="28"/>
          <w:szCs w:val="28"/>
        </w:rPr>
        <w:t>використання службового легкового автомобіля в Чернігівській обласній державній адміністрації</w:t>
      </w:r>
    </w:p>
    <w:p w:rsidR="00251464" w:rsidRDefault="00251464" w:rsidP="00251464">
      <w:pPr>
        <w:ind w:firstLine="284"/>
        <w:rPr>
          <w:sz w:val="28"/>
          <w:szCs w:val="28"/>
        </w:rPr>
      </w:pPr>
    </w:p>
    <w:p w:rsidR="00251464" w:rsidRDefault="00251464" w:rsidP="00136BF4">
      <w:pPr>
        <w:spacing w:after="120"/>
        <w:ind w:firstLine="567"/>
        <w:jc w:val="both"/>
        <w:rPr>
          <w:sz w:val="28"/>
          <w:szCs w:val="28"/>
        </w:rPr>
      </w:pPr>
      <w:r w:rsidRPr="00EF4B18">
        <w:rPr>
          <w:sz w:val="28"/>
          <w:szCs w:val="28"/>
        </w:rPr>
        <w:t>1.</w:t>
      </w:r>
      <w:r w:rsidR="00EC32B5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EF4B18">
        <w:rPr>
          <w:sz w:val="28"/>
          <w:szCs w:val="28"/>
        </w:rPr>
        <w:t xml:space="preserve">бслуговування </w:t>
      </w:r>
      <w:r>
        <w:rPr>
          <w:sz w:val="28"/>
          <w:szCs w:val="28"/>
        </w:rPr>
        <w:t xml:space="preserve">службовим </w:t>
      </w:r>
      <w:r w:rsidRPr="00EF4B18">
        <w:rPr>
          <w:sz w:val="28"/>
          <w:szCs w:val="28"/>
        </w:rPr>
        <w:t>легковим автомобіл</w:t>
      </w:r>
      <w:r>
        <w:rPr>
          <w:sz w:val="28"/>
          <w:szCs w:val="28"/>
        </w:rPr>
        <w:t>ем</w:t>
      </w:r>
      <w:r w:rsidRPr="00EF4B18">
        <w:rPr>
          <w:sz w:val="28"/>
          <w:szCs w:val="28"/>
        </w:rPr>
        <w:t xml:space="preserve"> посадових осіб </w:t>
      </w:r>
      <w:r>
        <w:rPr>
          <w:sz w:val="28"/>
          <w:szCs w:val="28"/>
        </w:rPr>
        <w:t>Чернігівської обласної державної адміністрації</w:t>
      </w:r>
      <w:r w:rsidRPr="00EF4B18">
        <w:rPr>
          <w:sz w:val="28"/>
          <w:szCs w:val="28"/>
        </w:rPr>
        <w:t xml:space="preserve"> (далі </w:t>
      </w:r>
      <w:r>
        <w:rPr>
          <w:sz w:val="28"/>
          <w:szCs w:val="28"/>
        </w:rPr>
        <w:t>–</w:t>
      </w:r>
      <w:r w:rsidRPr="00EF4B18">
        <w:rPr>
          <w:sz w:val="28"/>
          <w:szCs w:val="28"/>
        </w:rPr>
        <w:t xml:space="preserve"> </w:t>
      </w:r>
      <w:r>
        <w:rPr>
          <w:sz w:val="28"/>
          <w:szCs w:val="28"/>
        </w:rPr>
        <w:t>облдержадміністрація</w:t>
      </w:r>
      <w:r w:rsidRPr="00EF4B18">
        <w:rPr>
          <w:sz w:val="28"/>
          <w:szCs w:val="28"/>
        </w:rPr>
        <w:t>), здійснюється в межах установлених лімітів та асигнувань, передбачених у кошторис</w:t>
      </w:r>
      <w:r>
        <w:rPr>
          <w:sz w:val="28"/>
          <w:szCs w:val="28"/>
        </w:rPr>
        <w:t>і.</w:t>
      </w:r>
      <w:r w:rsidRPr="00EF4B18">
        <w:rPr>
          <w:sz w:val="28"/>
          <w:szCs w:val="28"/>
        </w:rPr>
        <w:t xml:space="preserve"> </w:t>
      </w:r>
    </w:p>
    <w:p w:rsidR="00251464" w:rsidRPr="00EF4B18" w:rsidRDefault="00EC32B5" w:rsidP="00136BF4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51464">
        <w:rPr>
          <w:sz w:val="28"/>
          <w:szCs w:val="28"/>
        </w:rPr>
        <w:t>Службовий легковий автомобіль закріплюється за посадовою особою облдержадміністрації наказом керівника апарату облдержадміністрації.</w:t>
      </w:r>
    </w:p>
    <w:p w:rsidR="00251464" w:rsidRPr="00F62C47" w:rsidRDefault="00251464" w:rsidP="00136BF4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2B5">
        <w:rPr>
          <w:sz w:val="28"/>
          <w:szCs w:val="28"/>
        </w:rPr>
        <w:t>. </w:t>
      </w:r>
      <w:r>
        <w:rPr>
          <w:sz w:val="28"/>
          <w:szCs w:val="28"/>
        </w:rPr>
        <w:t>Службовий л</w:t>
      </w:r>
      <w:r w:rsidRPr="00EF4B18">
        <w:rPr>
          <w:sz w:val="28"/>
          <w:szCs w:val="28"/>
        </w:rPr>
        <w:t>егков</w:t>
      </w:r>
      <w:r>
        <w:rPr>
          <w:sz w:val="28"/>
          <w:szCs w:val="28"/>
        </w:rPr>
        <w:t>ий</w:t>
      </w:r>
      <w:r w:rsidRPr="00EF4B18">
        <w:rPr>
          <w:sz w:val="28"/>
          <w:szCs w:val="28"/>
        </w:rPr>
        <w:t xml:space="preserve"> автомобіл</w:t>
      </w:r>
      <w:r>
        <w:rPr>
          <w:sz w:val="28"/>
          <w:szCs w:val="28"/>
        </w:rPr>
        <w:t>ь</w:t>
      </w:r>
      <w:r w:rsidRPr="00EF4B18">
        <w:rPr>
          <w:sz w:val="28"/>
          <w:szCs w:val="28"/>
        </w:rPr>
        <w:t xml:space="preserve"> використо</w:t>
      </w:r>
      <w:r w:rsidR="00136BF4">
        <w:rPr>
          <w:sz w:val="28"/>
          <w:szCs w:val="28"/>
        </w:rPr>
        <w:t xml:space="preserve">вуються тільки для поїздок, </w:t>
      </w:r>
      <w:proofErr w:type="spellStart"/>
      <w:r w:rsidR="00136BF4">
        <w:rPr>
          <w:sz w:val="28"/>
          <w:szCs w:val="28"/>
        </w:rPr>
        <w:t>пов</w:t>
      </w:r>
      <w:proofErr w:type="spellEnd"/>
      <w:r w:rsidR="00136BF4" w:rsidRPr="00136BF4">
        <w:rPr>
          <w:sz w:val="28"/>
          <w:szCs w:val="28"/>
          <w:lang w:val="ru-RU"/>
        </w:rPr>
        <w:t>’</w:t>
      </w:r>
      <w:proofErr w:type="spellStart"/>
      <w:r w:rsidRPr="00EF4B18">
        <w:rPr>
          <w:sz w:val="28"/>
          <w:szCs w:val="28"/>
        </w:rPr>
        <w:t>язаних</w:t>
      </w:r>
      <w:proofErr w:type="spellEnd"/>
      <w:r w:rsidRPr="00EF4B18">
        <w:rPr>
          <w:sz w:val="28"/>
          <w:szCs w:val="28"/>
        </w:rPr>
        <w:t xml:space="preserve"> із службовою діяльністю посадових осіб. Після кожної поїздки посадова особа, в розпоря</w:t>
      </w:r>
      <w:r w:rsidR="00136BF4">
        <w:rPr>
          <w:sz w:val="28"/>
          <w:szCs w:val="28"/>
        </w:rPr>
        <w:t>дження якої надано автомобіль, у</w:t>
      </w:r>
      <w:r w:rsidRPr="00EF4B18">
        <w:rPr>
          <w:sz w:val="28"/>
          <w:szCs w:val="28"/>
        </w:rPr>
        <w:t xml:space="preserve"> подорожньому листі водія підтверджує особистим підписом час закінчення обслуговування</w:t>
      </w:r>
      <w:r>
        <w:rPr>
          <w:sz w:val="28"/>
          <w:szCs w:val="28"/>
        </w:rPr>
        <w:t xml:space="preserve"> </w:t>
      </w:r>
      <w:r w:rsidRPr="00F62C47">
        <w:rPr>
          <w:sz w:val="28"/>
          <w:szCs w:val="28"/>
        </w:rPr>
        <w:t>та загальний пробіг (кількість кілометрів).</w:t>
      </w:r>
      <w:r w:rsidR="00136BF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разі, якщо водієм є особа, що відповідно до </w:t>
      </w:r>
      <w:r w:rsidR="00C9071A">
        <w:rPr>
          <w:sz w:val="28"/>
          <w:szCs w:val="28"/>
        </w:rPr>
        <w:t xml:space="preserve">цього </w:t>
      </w:r>
      <w:r>
        <w:rPr>
          <w:sz w:val="28"/>
          <w:szCs w:val="28"/>
        </w:rPr>
        <w:t xml:space="preserve">порядку має право самостійного керування автомобілем за умови його закріплення відповідно до п. 2 </w:t>
      </w:r>
      <w:r w:rsidR="001A0F1E">
        <w:rPr>
          <w:sz w:val="28"/>
          <w:szCs w:val="28"/>
        </w:rPr>
        <w:t xml:space="preserve">цього </w:t>
      </w:r>
      <w:r w:rsidR="00616C0F">
        <w:rPr>
          <w:sz w:val="28"/>
          <w:szCs w:val="28"/>
        </w:rPr>
        <w:t>п</w:t>
      </w:r>
      <w:r>
        <w:rPr>
          <w:sz w:val="28"/>
          <w:szCs w:val="28"/>
        </w:rPr>
        <w:t>орядку, подорожній лист подається за її підписом.</w:t>
      </w:r>
    </w:p>
    <w:p w:rsidR="00251464" w:rsidRDefault="00251464" w:rsidP="00136BF4">
      <w:pPr>
        <w:spacing w:after="120"/>
        <w:ind w:firstLine="567"/>
        <w:jc w:val="both"/>
        <w:rPr>
          <w:sz w:val="28"/>
          <w:szCs w:val="28"/>
        </w:rPr>
      </w:pPr>
      <w:r w:rsidRPr="00F62C47">
        <w:rPr>
          <w:sz w:val="28"/>
          <w:szCs w:val="28"/>
        </w:rPr>
        <w:t>4</w:t>
      </w:r>
      <w:r w:rsidR="00EC32B5">
        <w:rPr>
          <w:sz w:val="28"/>
          <w:szCs w:val="28"/>
        </w:rPr>
        <w:t>. </w:t>
      </w:r>
      <w:r w:rsidRPr="00F62C47">
        <w:rPr>
          <w:sz w:val="28"/>
          <w:szCs w:val="28"/>
        </w:rPr>
        <w:t>Користування службовим легковим автомобілем у вихідні та святкові</w:t>
      </w:r>
      <w:r w:rsidRPr="00EF4B18">
        <w:rPr>
          <w:sz w:val="28"/>
          <w:szCs w:val="28"/>
        </w:rPr>
        <w:t xml:space="preserve"> дні, а також відрядження на легко</w:t>
      </w:r>
      <w:r>
        <w:rPr>
          <w:sz w:val="28"/>
          <w:szCs w:val="28"/>
        </w:rPr>
        <w:t>вому автомобілі за межі Чернігівської області</w:t>
      </w:r>
      <w:r w:rsidRPr="00EF4B18">
        <w:rPr>
          <w:sz w:val="28"/>
          <w:szCs w:val="28"/>
        </w:rPr>
        <w:t xml:space="preserve"> на відстань, що перевищує 200 кілометрів, здійснюються лише з дозволу </w:t>
      </w:r>
      <w:r>
        <w:rPr>
          <w:sz w:val="28"/>
          <w:szCs w:val="28"/>
        </w:rPr>
        <w:t>голови облдержадміністрації</w:t>
      </w:r>
      <w:r w:rsidRPr="00EF4B18">
        <w:rPr>
          <w:sz w:val="28"/>
          <w:szCs w:val="28"/>
        </w:rPr>
        <w:t>.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2B5">
        <w:rPr>
          <w:sz w:val="28"/>
          <w:szCs w:val="28"/>
        </w:rPr>
        <w:t>. </w:t>
      </w:r>
      <w:r>
        <w:rPr>
          <w:sz w:val="28"/>
          <w:szCs w:val="28"/>
        </w:rPr>
        <w:t xml:space="preserve">Право керування службовим легковим автомобілем мають: 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 Чернігівської обласної державної адміністрації;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та заступники голови Чернігівської обласної державної адміністрації;</w:t>
      </w:r>
    </w:p>
    <w:p w:rsidR="00251464" w:rsidRPr="00F62C47" w:rsidRDefault="00251464" w:rsidP="00F27B93">
      <w:pPr>
        <w:spacing w:after="120"/>
        <w:ind w:firstLine="567"/>
        <w:jc w:val="both"/>
        <w:rPr>
          <w:sz w:val="28"/>
          <w:szCs w:val="28"/>
        </w:rPr>
      </w:pPr>
      <w:r w:rsidRPr="00F62C47">
        <w:rPr>
          <w:sz w:val="28"/>
          <w:szCs w:val="28"/>
        </w:rPr>
        <w:t>керівник апарату Чернігівської обласної державної адміністрації;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 w:rsidRPr="00F62C47">
        <w:rPr>
          <w:sz w:val="28"/>
          <w:szCs w:val="28"/>
        </w:rPr>
        <w:t xml:space="preserve">начальник господарського відділу апарату </w:t>
      </w:r>
      <w:r>
        <w:rPr>
          <w:sz w:val="28"/>
          <w:szCs w:val="28"/>
        </w:rPr>
        <w:t xml:space="preserve">Чернігівської </w:t>
      </w:r>
      <w:r w:rsidRPr="00F62C47">
        <w:rPr>
          <w:sz w:val="28"/>
          <w:szCs w:val="28"/>
        </w:rPr>
        <w:t>о</w:t>
      </w:r>
      <w:r w:rsidR="00616C0F">
        <w:rPr>
          <w:sz w:val="28"/>
          <w:szCs w:val="28"/>
        </w:rPr>
        <w:t>бласної державної адміністрації;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водій транспортних засобів відділу господарського забезпечення апарату Чернігівської обласної державної адміністрації.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здійснення керування автомобілем особи, які мають на це право, повинні мати посвідчення водія на право керування транспортним засобом відповідної категорії та медичну довідку встановленого зразка. </w:t>
      </w:r>
    </w:p>
    <w:p w:rsidR="00251464" w:rsidRDefault="00251464" w:rsidP="00F27B9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32B5">
        <w:rPr>
          <w:sz w:val="28"/>
          <w:szCs w:val="28"/>
        </w:rPr>
        <w:t> </w:t>
      </w:r>
      <w:r>
        <w:rPr>
          <w:sz w:val="28"/>
          <w:szCs w:val="28"/>
        </w:rPr>
        <w:t>Особа, яка керує службовим легковим автомобілем, зобов’язана діяти відповідно до правил дорожнього руху, затверджених в установленому порядку, та дотримуватися відповідного порядку дорожнього руху.</w:t>
      </w:r>
    </w:p>
    <w:p w:rsidR="00251464" w:rsidRDefault="00251464" w:rsidP="00251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32B5">
        <w:rPr>
          <w:sz w:val="28"/>
          <w:szCs w:val="28"/>
        </w:rPr>
        <w:t>. </w:t>
      </w:r>
      <w:r>
        <w:rPr>
          <w:sz w:val="28"/>
          <w:szCs w:val="28"/>
        </w:rPr>
        <w:t>Організація експлуатації та забезпечення належних умов зберігання службового легкового автомобіля покладається на особу, за якою закріплено автомобіль.</w:t>
      </w:r>
    </w:p>
    <w:p w:rsidR="00251464" w:rsidRDefault="00251464" w:rsidP="00251464">
      <w:pPr>
        <w:ind w:firstLine="284"/>
        <w:rPr>
          <w:sz w:val="28"/>
          <w:szCs w:val="28"/>
        </w:rPr>
      </w:pPr>
    </w:p>
    <w:p w:rsidR="00EC32B5" w:rsidRDefault="00EC32B5" w:rsidP="00251464">
      <w:pPr>
        <w:ind w:firstLine="284"/>
        <w:rPr>
          <w:sz w:val="28"/>
          <w:szCs w:val="28"/>
        </w:rPr>
      </w:pPr>
    </w:p>
    <w:p w:rsidR="00251464" w:rsidRPr="00862FD5" w:rsidRDefault="00251464" w:rsidP="00251464">
      <w:pPr>
        <w:tabs>
          <w:tab w:val="left" w:pos="4536"/>
        </w:tabs>
        <w:rPr>
          <w:bCs/>
          <w:iCs/>
          <w:sz w:val="28"/>
          <w:szCs w:val="28"/>
        </w:rPr>
      </w:pPr>
      <w:r w:rsidRPr="00862FD5">
        <w:rPr>
          <w:bCs/>
          <w:iCs/>
          <w:sz w:val="28"/>
          <w:szCs w:val="28"/>
        </w:rPr>
        <w:t>Начальник господарського відділу</w:t>
      </w:r>
    </w:p>
    <w:p w:rsidR="004B19C2" w:rsidRDefault="00251464" w:rsidP="00EC32B5">
      <w:pPr>
        <w:tabs>
          <w:tab w:val="left" w:pos="4536"/>
        </w:tabs>
      </w:pPr>
      <w:r w:rsidRPr="00862FD5">
        <w:rPr>
          <w:bCs/>
          <w:iCs/>
          <w:sz w:val="28"/>
          <w:szCs w:val="28"/>
        </w:rPr>
        <w:t>апарату обласної державної адміністрації                                  Василь ЮЩЕНКО</w:t>
      </w:r>
    </w:p>
    <w:sectPr w:rsidR="004B19C2" w:rsidSect="00EC32B5">
      <w:headerReference w:type="default" r:id="rId7"/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B5" w:rsidRDefault="00EC32B5" w:rsidP="00EC32B5">
      <w:r>
        <w:separator/>
      </w:r>
    </w:p>
  </w:endnote>
  <w:endnote w:type="continuationSeparator" w:id="0">
    <w:p w:rsidR="00EC32B5" w:rsidRDefault="00EC32B5" w:rsidP="00EC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B5" w:rsidRDefault="00EC32B5" w:rsidP="00EC32B5">
      <w:r>
        <w:separator/>
      </w:r>
    </w:p>
  </w:footnote>
  <w:footnote w:type="continuationSeparator" w:id="0">
    <w:p w:rsidR="00EC32B5" w:rsidRDefault="00EC32B5" w:rsidP="00EC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058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32B5" w:rsidRPr="006F502E" w:rsidRDefault="00EC32B5">
        <w:pPr>
          <w:pStyle w:val="a3"/>
          <w:jc w:val="center"/>
          <w:rPr>
            <w:sz w:val="24"/>
            <w:szCs w:val="24"/>
          </w:rPr>
        </w:pPr>
        <w:r w:rsidRPr="006F502E">
          <w:rPr>
            <w:sz w:val="24"/>
            <w:szCs w:val="24"/>
          </w:rPr>
          <w:fldChar w:fldCharType="begin"/>
        </w:r>
        <w:r w:rsidRPr="006F502E">
          <w:rPr>
            <w:sz w:val="24"/>
            <w:szCs w:val="24"/>
          </w:rPr>
          <w:instrText>PAGE   \* MERGEFORMAT</w:instrText>
        </w:r>
        <w:r w:rsidRPr="006F502E">
          <w:rPr>
            <w:sz w:val="24"/>
            <w:szCs w:val="24"/>
          </w:rPr>
          <w:fldChar w:fldCharType="separate"/>
        </w:r>
        <w:r w:rsidR="00616879" w:rsidRPr="00616879">
          <w:rPr>
            <w:noProof/>
            <w:sz w:val="24"/>
            <w:szCs w:val="24"/>
            <w:lang w:val="ru-RU"/>
          </w:rPr>
          <w:t>2</w:t>
        </w:r>
        <w:r w:rsidRPr="006F502E">
          <w:rPr>
            <w:sz w:val="24"/>
            <w:szCs w:val="24"/>
          </w:rPr>
          <w:fldChar w:fldCharType="end"/>
        </w:r>
      </w:p>
    </w:sdtContent>
  </w:sdt>
  <w:p w:rsidR="00EC32B5" w:rsidRDefault="00EC3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64"/>
    <w:rsid w:val="00136BF4"/>
    <w:rsid w:val="001A0F1E"/>
    <w:rsid w:val="00251464"/>
    <w:rsid w:val="004B19C2"/>
    <w:rsid w:val="00616879"/>
    <w:rsid w:val="00616C0F"/>
    <w:rsid w:val="006F502E"/>
    <w:rsid w:val="00C9071A"/>
    <w:rsid w:val="00EC32B5"/>
    <w:rsid w:val="00F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2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C3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2B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2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EC32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32B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Павленко</dc:creator>
  <cp:lastModifiedBy>Протокольна Частина</cp:lastModifiedBy>
  <cp:revision>2</cp:revision>
  <dcterms:created xsi:type="dcterms:W3CDTF">2021-02-26T06:10:00Z</dcterms:created>
  <dcterms:modified xsi:type="dcterms:W3CDTF">2021-02-26T06:10:00Z</dcterms:modified>
</cp:coreProperties>
</file>